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76416" w14:textId="77777777" w:rsidR="00FC102F" w:rsidRDefault="000045E6" w:rsidP="00FC102F">
      <w:pPr>
        <w:jc w:val="right"/>
        <w:rPr>
          <w:sz w:val="96"/>
        </w:rPr>
      </w:pPr>
      <w:r>
        <w:rPr>
          <w:noProof/>
          <w:sz w:val="96"/>
        </w:rPr>
        <w:drawing>
          <wp:inline distT="0" distB="0" distL="0" distR="0" wp14:anchorId="5C9D0290" wp14:editId="0E783139">
            <wp:extent cx="3127248" cy="1988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248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78274" w14:textId="77777777" w:rsidR="00FC102F" w:rsidRDefault="00FC102F" w:rsidP="00FC102F">
      <w:pPr>
        <w:rPr>
          <w:sz w:val="96"/>
        </w:rPr>
      </w:pPr>
    </w:p>
    <w:p w14:paraId="46A4432E" w14:textId="77777777" w:rsidR="000435FE" w:rsidRPr="00FC102F" w:rsidRDefault="00FC102F" w:rsidP="00FC102F">
      <w:pPr>
        <w:jc w:val="center"/>
        <w:rPr>
          <w:sz w:val="72"/>
        </w:rPr>
      </w:pPr>
      <w:r w:rsidRPr="00FC102F">
        <w:rPr>
          <w:sz w:val="72"/>
        </w:rPr>
        <w:t>Примерное 10-ти дневное меню</w:t>
      </w:r>
    </w:p>
    <w:p w14:paraId="26B2078B" w14:textId="6613BB4A" w:rsidR="00FC102F" w:rsidRPr="00FC102F" w:rsidRDefault="00D57B67" w:rsidP="00FC102F">
      <w:pPr>
        <w:jc w:val="center"/>
        <w:rPr>
          <w:sz w:val="72"/>
        </w:rPr>
      </w:pPr>
      <w:r>
        <w:rPr>
          <w:sz w:val="72"/>
        </w:rPr>
        <w:t>Весна</w:t>
      </w:r>
      <w:r w:rsidR="00FC102F" w:rsidRPr="00FC102F">
        <w:rPr>
          <w:sz w:val="72"/>
        </w:rPr>
        <w:t>-</w:t>
      </w:r>
      <w:r>
        <w:rPr>
          <w:sz w:val="72"/>
        </w:rPr>
        <w:t>лето</w:t>
      </w:r>
    </w:p>
    <w:p w14:paraId="16D8178C" w14:textId="77777777" w:rsidR="00FC102F" w:rsidRPr="00FC102F" w:rsidRDefault="00FC102F" w:rsidP="00FC102F">
      <w:pPr>
        <w:jc w:val="center"/>
        <w:rPr>
          <w:sz w:val="72"/>
        </w:rPr>
      </w:pPr>
      <w:r w:rsidRPr="00FC102F">
        <w:rPr>
          <w:sz w:val="72"/>
        </w:rPr>
        <w:t>7-11 лет</w:t>
      </w:r>
    </w:p>
    <w:p w14:paraId="7B0C043D" w14:textId="77777777" w:rsidR="00FC102F" w:rsidRDefault="000045E6" w:rsidP="00FC102F">
      <w:pPr>
        <w:jc w:val="center"/>
        <w:rPr>
          <w:sz w:val="72"/>
        </w:rPr>
      </w:pPr>
      <w:r>
        <w:rPr>
          <w:sz w:val="72"/>
        </w:rPr>
        <w:t xml:space="preserve">2024-2025 </w:t>
      </w:r>
      <w:proofErr w:type="spellStart"/>
      <w:proofErr w:type="gramStart"/>
      <w:r w:rsidR="00FC102F" w:rsidRPr="00FC102F">
        <w:rPr>
          <w:sz w:val="72"/>
        </w:rPr>
        <w:t>уч.г</w:t>
      </w:r>
      <w:proofErr w:type="spellEnd"/>
      <w:proofErr w:type="gramEnd"/>
    </w:p>
    <w:p w14:paraId="170B82B6" w14:textId="77777777" w:rsidR="00AA2BAE" w:rsidRDefault="00AA2BAE" w:rsidP="00FC102F">
      <w:pPr>
        <w:jc w:val="center"/>
        <w:rPr>
          <w:sz w:val="72"/>
        </w:rPr>
      </w:pPr>
    </w:p>
    <w:p w14:paraId="2FA23EFC" w14:textId="77777777" w:rsidR="00AA2BAE" w:rsidRDefault="00AA2BAE" w:rsidP="00FC102F">
      <w:pPr>
        <w:jc w:val="center"/>
        <w:rPr>
          <w:sz w:val="72"/>
        </w:rPr>
      </w:pPr>
    </w:p>
    <w:p w14:paraId="7E570C3B" w14:textId="77777777" w:rsidR="00AA2BAE" w:rsidRDefault="000045E6" w:rsidP="000045E6">
      <w:pPr>
        <w:jc w:val="right"/>
        <w:rPr>
          <w:sz w:val="72"/>
        </w:rPr>
      </w:pPr>
      <w:r>
        <w:rPr>
          <w:noProof/>
          <w:sz w:val="72"/>
        </w:rPr>
        <w:lastRenderedPageBreak/>
        <w:drawing>
          <wp:inline distT="0" distB="0" distL="0" distR="0" wp14:anchorId="34050231" wp14:editId="3F31EB44">
            <wp:extent cx="3127248" cy="19888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248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D2699" w14:textId="77777777" w:rsidR="00AA2BAE" w:rsidRDefault="00AA2BAE" w:rsidP="00AA2BAE">
      <w:pPr>
        <w:rPr>
          <w:sz w:val="96"/>
        </w:rPr>
      </w:pPr>
    </w:p>
    <w:p w14:paraId="183E9C78" w14:textId="77777777" w:rsidR="00AA2BAE" w:rsidRPr="00FC102F" w:rsidRDefault="00AA2BAE" w:rsidP="00AA2BAE">
      <w:pPr>
        <w:jc w:val="center"/>
        <w:rPr>
          <w:sz w:val="72"/>
        </w:rPr>
      </w:pPr>
      <w:r w:rsidRPr="00FC102F">
        <w:rPr>
          <w:sz w:val="72"/>
        </w:rPr>
        <w:t>Примерное 10-ти дневное меню</w:t>
      </w:r>
    </w:p>
    <w:p w14:paraId="14ECCE04" w14:textId="77777777" w:rsidR="00D57B67" w:rsidRPr="00FC102F" w:rsidRDefault="00D57B67" w:rsidP="00D57B67">
      <w:pPr>
        <w:jc w:val="center"/>
        <w:rPr>
          <w:sz w:val="72"/>
        </w:rPr>
      </w:pPr>
      <w:r>
        <w:rPr>
          <w:sz w:val="72"/>
        </w:rPr>
        <w:t>Весна</w:t>
      </w:r>
      <w:r w:rsidRPr="00FC102F">
        <w:rPr>
          <w:sz w:val="72"/>
        </w:rPr>
        <w:t>-</w:t>
      </w:r>
      <w:r>
        <w:rPr>
          <w:sz w:val="72"/>
        </w:rPr>
        <w:t>лето</w:t>
      </w:r>
    </w:p>
    <w:p w14:paraId="28BA5C44" w14:textId="77777777" w:rsidR="00AA2BAE" w:rsidRPr="00FC102F" w:rsidRDefault="00AA2BAE" w:rsidP="00AA2BAE">
      <w:pPr>
        <w:jc w:val="center"/>
        <w:rPr>
          <w:sz w:val="72"/>
        </w:rPr>
      </w:pPr>
      <w:r>
        <w:rPr>
          <w:sz w:val="72"/>
        </w:rPr>
        <w:t>12-18</w:t>
      </w:r>
      <w:r w:rsidRPr="00FC102F">
        <w:rPr>
          <w:sz w:val="72"/>
        </w:rPr>
        <w:t xml:space="preserve"> лет</w:t>
      </w:r>
    </w:p>
    <w:p w14:paraId="107263AA" w14:textId="77777777" w:rsidR="00AA2BAE" w:rsidRPr="00FC102F" w:rsidRDefault="000045E6" w:rsidP="00AA2BAE">
      <w:pPr>
        <w:jc w:val="center"/>
        <w:rPr>
          <w:sz w:val="72"/>
        </w:rPr>
      </w:pPr>
      <w:r>
        <w:rPr>
          <w:sz w:val="72"/>
        </w:rPr>
        <w:t xml:space="preserve">2024-2025 </w:t>
      </w:r>
      <w:r w:rsidR="00AA2BAE" w:rsidRPr="00FC102F">
        <w:rPr>
          <w:sz w:val="72"/>
        </w:rPr>
        <w:t>уч.г</w:t>
      </w:r>
    </w:p>
    <w:p w14:paraId="0F6624C3" w14:textId="77777777" w:rsidR="00AA2BAE" w:rsidRPr="00FC102F" w:rsidRDefault="00AA2BAE" w:rsidP="00FC102F">
      <w:pPr>
        <w:jc w:val="center"/>
        <w:rPr>
          <w:sz w:val="72"/>
        </w:rPr>
      </w:pPr>
    </w:p>
    <w:sectPr w:rsidR="00AA2BAE" w:rsidRPr="00FC102F" w:rsidSect="000045E6">
      <w:pgSz w:w="16838" w:h="11906" w:orient="landscape"/>
      <w:pgMar w:top="851" w:right="1134" w:bottom="1701" w:left="1134" w:header="709" w:footer="709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429"/>
    <w:rsid w:val="000045E6"/>
    <w:rsid w:val="000435FE"/>
    <w:rsid w:val="005501C4"/>
    <w:rsid w:val="00853429"/>
    <w:rsid w:val="00AA2BAE"/>
    <w:rsid w:val="00D57B67"/>
    <w:rsid w:val="00FC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D64CA"/>
  <w15:docId w15:val="{F62D3AEF-A084-47B6-819E-7CF682E0A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C10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C10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2</cp:revision>
  <dcterms:created xsi:type="dcterms:W3CDTF">2025-02-27T08:47:00Z</dcterms:created>
  <dcterms:modified xsi:type="dcterms:W3CDTF">2025-02-27T08:47:00Z</dcterms:modified>
</cp:coreProperties>
</file>